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4E5B" w14:textId="77777777" w:rsidR="005762D4" w:rsidRPr="007C6BAB" w:rsidRDefault="005762D4" w:rsidP="005762D4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31AAC8B5" w14:textId="77777777" w:rsidR="005762D4" w:rsidRPr="007C6BAB" w:rsidRDefault="005762D4" w:rsidP="005762D4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7FE2A4D0" w14:textId="77777777" w:rsidR="005762D4" w:rsidRPr="007C6BAB" w:rsidRDefault="005762D4" w:rsidP="005762D4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34D9B055" w14:textId="77777777" w:rsidR="005762D4" w:rsidRPr="007C6BAB" w:rsidRDefault="005762D4" w:rsidP="005762D4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1E4E6E98" w14:textId="77777777" w:rsidR="005762D4" w:rsidRPr="007C6BAB" w:rsidRDefault="005762D4" w:rsidP="005762D4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41F57C29" w14:textId="77777777" w:rsidR="005762D4" w:rsidRPr="007C6BAB" w:rsidRDefault="005762D4" w:rsidP="005762D4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01A8FA8E" w14:textId="77777777" w:rsidR="005762D4" w:rsidRPr="007C6BAB" w:rsidRDefault="005762D4" w:rsidP="005762D4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4AA0BBE7" w14:textId="77777777" w:rsidR="005762D4" w:rsidRPr="007C6BAB" w:rsidRDefault="00000000" w:rsidP="005762D4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5762D4" w:rsidRPr="007C6BAB">
          <w:rPr>
            <w:color w:val="0000FF"/>
            <w:u w:val="single"/>
          </w:rPr>
          <w:t>istitutoscolasticohegel@yahoo.it</w:t>
        </w:r>
      </w:hyperlink>
      <w:r w:rsidR="005762D4" w:rsidRPr="007C6BAB">
        <w:t xml:space="preserve">  - www.istitutohegel.com</w:t>
      </w:r>
    </w:p>
    <w:p w14:paraId="5904DC47" w14:textId="77777777" w:rsidR="005762D4" w:rsidRDefault="005762D4" w:rsidP="005E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F9A9077" w14:textId="77777777" w:rsidR="005762D4" w:rsidRDefault="005762D4" w:rsidP="005E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E6803E" w14:textId="77777777" w:rsidR="005762D4" w:rsidRDefault="005762D4" w:rsidP="005E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B7B1D5E" w14:textId="37A4DE0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Cir</w:t>
      </w:r>
      <w:r w:rsidRPr="00562F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colare N. 01/202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</w:p>
    <w:p w14:paraId="0D224A9C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79503A2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B94A33" w14:textId="77777777" w:rsidR="005E6CC7" w:rsidRPr="00562FBD" w:rsidRDefault="005E6CC7" w:rsidP="005E6CC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Pr="00562F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TUTTI I DOCENTI</w:t>
      </w:r>
    </w:p>
    <w:p w14:paraId="2160532E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63DE96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del 1° Collegio Docenti A.S.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562F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</w:p>
    <w:p w14:paraId="1D5ECFED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5B69BF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che il Collegio Docenti è convocato, in prima seduta ordinaria, il giorno 01 Settembre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9,30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discutere i seguenti punti all’ordine del giorno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2F4BC80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F0347F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1AB63E" w14:textId="77777777" w:rsidR="005E6CC7" w:rsidRPr="00562FBD" w:rsidRDefault="005E6CC7" w:rsidP="005E6CC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Comunicazioni della Presidenza:</w:t>
      </w:r>
    </w:p>
    <w:p w14:paraId="76CE34A6" w14:textId="77777777" w:rsidR="005E6CC7" w:rsidRPr="00562FBD" w:rsidRDefault="005E6CC7" w:rsidP="005E6CC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a) </w:t>
      </w:r>
      <w:r w:rsidRPr="00562F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Approvazione del verbale del Collegio precedente</w:t>
      </w:r>
    </w:p>
    <w:p w14:paraId="5FC6B31F" w14:textId="77777777" w:rsidR="005E6CC7" w:rsidRDefault="005E6CC7" w:rsidP="005E6CC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r w:rsidRPr="003243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Compilare/aggiornare lo stato di servizio sull’apposito registro custodito 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Vice Presidenza</w:t>
      </w:r>
    </w:p>
    <w:p w14:paraId="64D29EFA" w14:textId="77777777" w:rsidR="005E6CC7" w:rsidRPr="00324327" w:rsidRDefault="005E6CC7" w:rsidP="005E6CC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</w:t>
      </w:r>
      <w:r w:rsidRPr="00324327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della 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ice </w:t>
      </w:r>
      <w:r w:rsidRPr="00324327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 per l’anno scolastico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24327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14:paraId="7F29BA2D" w14:textId="77777777" w:rsidR="005E6CC7" w:rsidRDefault="005E6CC7" w:rsidP="005E6CC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d) 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dei nuovi docenti</w:t>
      </w:r>
    </w:p>
    <w:p w14:paraId="7ED85CFC" w14:textId="77777777" w:rsidR="005E6CC7" w:rsidRPr="00562FBD" w:rsidRDefault="005E6CC7" w:rsidP="005E6CC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e) </w:t>
      </w:r>
      <w:r w:rsidRPr="003800F5">
        <w:rPr>
          <w:rFonts w:ascii="Times New Roman" w:eastAsia="Times New Roman" w:hAnsi="Times New Roman" w:cs="Times New Roman"/>
          <w:sz w:val="24"/>
          <w:szCs w:val="24"/>
          <w:lang w:eastAsia="it-IT"/>
        </w:rPr>
        <w:t>Cattedre A.S.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800F5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14:paraId="4D742D80" w14:textId="77777777" w:rsidR="005E6CC7" w:rsidRPr="00562FBD" w:rsidRDefault="005E6CC7" w:rsidP="005E6CC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026E60" w14:textId="77777777" w:rsidR="005E6CC7" w:rsidRDefault="005E6CC7" w:rsidP="005E6CC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Pr="00562F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615141C6" w14:textId="77777777" w:rsidR="005E6CC7" w:rsidRPr="0048150A" w:rsidRDefault="005E6CC7" w:rsidP="005E6CC7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Calendario Scolastico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(delibera 1)</w:t>
      </w:r>
    </w:p>
    <w:p w14:paraId="05552E29" w14:textId="77777777" w:rsidR="005E6CC7" w:rsidRPr="0048150A" w:rsidRDefault="005E6CC7" w:rsidP="005E6CC7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Piano delle Attività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mpegni docenti A.S.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(delibera 2)</w:t>
      </w:r>
    </w:p>
    <w:p w14:paraId="2FD89D95" w14:textId="77777777" w:rsidR="005E6CC7" w:rsidRPr="0048150A" w:rsidRDefault="005E6CC7" w:rsidP="005E6CC7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Suddivisione dell’anno scolastico in due quadrimestri (delibera 3) </w:t>
      </w:r>
    </w:p>
    <w:p w14:paraId="242229EF" w14:textId="77777777" w:rsidR="005E6CC7" w:rsidRPr="0048150A" w:rsidRDefault="005E6CC7" w:rsidP="005E6CC7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Il Calendario delle festività, in conformità alle disposizioni vigenti, relative all’anno   scolastico 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(delibera 4)</w:t>
      </w:r>
    </w:p>
    <w:p w14:paraId="4DAF7045" w14:textId="77777777" w:rsidR="005E6CC7" w:rsidRPr="00A706B8" w:rsidRDefault="005E6CC7" w:rsidP="005E6CC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</w:t>
      </w:r>
      <w:r w:rsidRPr="00A706B8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necessità di ricorrere ad una suddivisione oraria di 50 minuti (delibera 5)</w:t>
      </w:r>
    </w:p>
    <w:p w14:paraId="5E72D49E" w14:textId="77777777" w:rsidR="005E6CC7" w:rsidRPr="0048150A" w:rsidRDefault="005E6CC7" w:rsidP="005E6CC7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f) 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Delibere conferma/modifiche del PTOF (delibera 6)</w:t>
      </w:r>
    </w:p>
    <w:p w14:paraId="76538B29" w14:textId="0C94A2AF" w:rsidR="005E6CC7" w:rsidRPr="0048150A" w:rsidRDefault="005E6CC7" w:rsidP="005E6CC7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g) 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Delibere conferma/modifiche del </w:t>
      </w:r>
      <w:r w:rsidR="000B05F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egolamento d’Istituto (delibera 7)</w:t>
      </w:r>
    </w:p>
    <w:p w14:paraId="7E0E94F5" w14:textId="77777777" w:rsidR="005E6CC7" w:rsidRPr="0048150A" w:rsidRDefault="005E6CC7" w:rsidP="005E6CC7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h) 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per la terza volta (delibera 8)</w:t>
      </w:r>
    </w:p>
    <w:p w14:paraId="10757EF5" w14:textId="77777777" w:rsidR="005E6CC7" w:rsidRPr="0048150A" w:rsidRDefault="005E6CC7" w:rsidP="005E6CC7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Criterio per l’attribuzione del massimo della fascia in sede di scrutinio (delibera 9)</w:t>
      </w:r>
    </w:p>
    <w:p w14:paraId="06942B8A" w14:textId="77777777" w:rsidR="005E6CC7" w:rsidRPr="0048150A" w:rsidRDefault="005E6CC7" w:rsidP="005E6CC7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</w:t>
      </w:r>
      <w:r w:rsidRPr="004815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48150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Assenze alunni (delibera 10)</w:t>
      </w:r>
    </w:p>
    <w:p w14:paraId="7D56F8E3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C971FAB" w14:textId="77777777" w:rsidR="005E6CC7" w:rsidRPr="00EE63B6" w:rsidRDefault="005E6CC7" w:rsidP="005E6CC7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6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Programmazione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didattica e </w:t>
      </w:r>
      <w:r w:rsidRPr="00EE6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 previst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EE6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dal PTOF</w:t>
      </w:r>
      <w:r w:rsidRPr="00EE63B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CA698B3" w14:textId="3D31C793" w:rsidR="005E6CC7" w:rsidRDefault="005E6CC7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e attività Materia alternativa (delibera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1)</w:t>
      </w:r>
    </w:p>
    <w:p w14:paraId="39C22E7D" w14:textId="6427C1CF" w:rsidR="000B05F1" w:rsidRPr="00562FBD" w:rsidRDefault="000B05F1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B05F1">
        <w:rPr>
          <w:rFonts w:ascii="Times New Roman" w:eastAsia="Times New Roman" w:hAnsi="Times New Roman" w:cs="Times New Roman"/>
          <w:sz w:val="24"/>
          <w:szCs w:val="24"/>
          <w:lang w:eastAsia="it-IT"/>
        </w:rPr>
        <w:t>Ed.Civica</w:t>
      </w:r>
      <w:proofErr w:type="spellEnd"/>
      <w:r w:rsidRPr="000B0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programmazione e individuazione referente (delibera </w:t>
      </w:r>
      <w:r w:rsidR="0083177F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Pr="000B05F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3E3CB9A2" w14:textId="7A138E8F" w:rsidR="005E6CC7" w:rsidRPr="00562FBD" w:rsidRDefault="005E6CC7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Uscite didattiche (delibera 1</w:t>
      </w:r>
      <w:r w:rsidR="0083177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3AAA54F1" w14:textId="4C9DAEFC" w:rsidR="005E6CC7" w:rsidRPr="00562FBD" w:rsidRDefault="005E6CC7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Viaggi d’istruzione (delibera 1</w:t>
      </w:r>
      <w:r w:rsidR="0083177F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33897A44" w14:textId="6512D77C" w:rsidR="005E6CC7" w:rsidRPr="00562FBD" w:rsidRDefault="005E6CC7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imulazione della 1° prova scritta e della 2° prova scritta dell’esame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di maturità (delibera 1</w:t>
      </w:r>
      <w:r w:rsidR="0083177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3C245EF1" w14:textId="51D1C8D4" w:rsidR="005E6CC7" w:rsidRPr="00562FBD" w:rsidRDefault="005E6CC7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Discussione PROVE INVALSI (delibera 1</w:t>
      </w:r>
      <w:r w:rsidR="0083177F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5A5B0E07" w14:textId="715D23E8" w:rsidR="005E6CC7" w:rsidRPr="00562FBD" w:rsidRDefault="005E6CC7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N. Prove scritte e orali per Quadrimestre (delibera 1</w:t>
      </w:r>
      <w:r w:rsidR="0083177F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72361182" w14:textId="741BDAB5" w:rsidR="005E6CC7" w:rsidRPr="00562FBD" w:rsidRDefault="005E6CC7" w:rsidP="005E6CC7">
      <w:pPr>
        <w:numPr>
          <w:ilvl w:val="0"/>
          <w:numId w:val="2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Percorsi PCTO (ex- ASL) e convenzioni stipulate (delibera 1</w:t>
      </w:r>
      <w:r w:rsidR="0083177F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1F4AA8CE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3AB4FD" w14:textId="77777777" w:rsidR="005E6CC7" w:rsidRPr="00EE63B6" w:rsidRDefault="005E6CC7" w:rsidP="005E6CC7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E6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Nomine</w:t>
      </w:r>
    </w:p>
    <w:p w14:paraId="7D3E12B1" w14:textId="77777777" w:rsidR="005E6CC7" w:rsidRPr="00C32F7F" w:rsidRDefault="005E6CC7" w:rsidP="005E6CC7">
      <w:pPr>
        <w:spacing w:after="0" w:line="36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a) R</w:t>
      </w:r>
      <w:r w:rsidRPr="00C32F7F">
        <w:rPr>
          <w:rFonts w:ascii="Times New Roman" w:eastAsia="Times New Roman" w:hAnsi="Times New Roman" w:cs="Times New Roman"/>
          <w:sz w:val="24"/>
          <w:szCs w:val="24"/>
          <w:lang w:eastAsia="it-IT"/>
        </w:rPr>
        <w:t>eferenti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C32F7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commissioni (delibera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8)</w:t>
      </w:r>
    </w:p>
    <w:p w14:paraId="516006C3" w14:textId="77777777" w:rsidR="005E6CC7" w:rsidRPr="00C32F7F" w:rsidRDefault="005E6CC7" w:rsidP="005E6CC7">
      <w:pPr>
        <w:spacing w:after="0" w:line="360" w:lineRule="auto"/>
        <w:ind w:left="7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b) D</w:t>
      </w:r>
      <w:r w:rsidRPr="00C32F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ipartimenti didattici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C32F7F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C32F7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6BF0476C" w14:textId="77777777" w:rsidR="005E6CC7" w:rsidRPr="00562FBD" w:rsidRDefault="005E6CC7" w:rsidP="005E6CC7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c) 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Coordinatori di classe (delibera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7BF0D93D" w14:textId="77777777" w:rsidR="005E6CC7" w:rsidRDefault="005E6CC7" w:rsidP="005E6CC7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</w:p>
    <w:p w14:paraId="61CB05A6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5)   E</w:t>
      </w:r>
      <w:r w:rsidRPr="00562F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sami integrativi</w:t>
      </w:r>
    </w:p>
    <w:p w14:paraId="44A4A153" w14:textId="77777777" w:rsidR="005E6CC7" w:rsidRPr="00562FBD" w:rsidRDefault="005E6CC7" w:rsidP="005E6CC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Conferma calendario scritti ed orali per esami integrativi (delibera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7ACDB5D4" w14:textId="77777777" w:rsidR="005E6CC7" w:rsidRPr="00562FBD" w:rsidRDefault="005E6CC7" w:rsidP="005E6CC7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C58D90" w14:textId="77777777" w:rsidR="005E6CC7" w:rsidRPr="003800F5" w:rsidRDefault="005E6CC7" w:rsidP="005E6CC7">
      <w:pPr>
        <w:pStyle w:val="Paragrafoelenco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800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Varie ed eventuali</w:t>
      </w:r>
      <w:r w:rsidRPr="003800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14:paraId="77C1AFFF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89B874" w14:textId="09C565FC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Roma li,</w:t>
      </w:r>
      <w:r w:rsidR="005762D4">
        <w:rPr>
          <w:rFonts w:ascii="Times New Roman" w:eastAsia="Times New Roman" w:hAnsi="Times New Roman" w:cs="Times New Roman"/>
          <w:sz w:val="24"/>
          <w:szCs w:val="24"/>
          <w:lang w:eastAsia="it-IT"/>
        </w:rPr>
        <w:t>01/08/2022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</w:t>
      </w:r>
    </w:p>
    <w:p w14:paraId="2A762CDC" w14:textId="77777777" w:rsidR="005E6CC7" w:rsidRPr="00562FBD" w:rsidRDefault="005E6CC7" w:rsidP="005E6C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A3AAEC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E0DFA6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F0BAD2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3BEA1F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918D64" w14:textId="77777777" w:rsidR="005E6CC7" w:rsidRPr="00562FBD" w:rsidRDefault="005E6CC7" w:rsidP="005E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</w:t>
      </w: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Didattico</w:t>
      </w:r>
    </w:p>
    <w:p w14:paraId="45E9FEE8" w14:textId="77777777" w:rsidR="005E6CC7" w:rsidRPr="002E22F5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62F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Prof.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Franca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3CE4F25B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32725D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5A2371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0E6EBB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BADD1D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C191ED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081C9F" w14:textId="77777777" w:rsidR="005E6CC7" w:rsidRPr="00562FBD" w:rsidRDefault="005E6CC7" w:rsidP="005E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309D75" w14:textId="77777777" w:rsidR="00152F86" w:rsidRDefault="00152F86"/>
    <w:sectPr w:rsidR="00152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B7B"/>
    <w:multiLevelType w:val="hybridMultilevel"/>
    <w:tmpl w:val="D4B0ED38"/>
    <w:lvl w:ilvl="0" w:tplc="2620E76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791C"/>
    <w:multiLevelType w:val="hybridMultilevel"/>
    <w:tmpl w:val="8542DDDE"/>
    <w:lvl w:ilvl="0" w:tplc="C296AED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71B2"/>
    <w:multiLevelType w:val="hybridMultilevel"/>
    <w:tmpl w:val="F956F9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470F7"/>
    <w:multiLevelType w:val="hybridMultilevel"/>
    <w:tmpl w:val="4C1E7338"/>
    <w:lvl w:ilvl="0" w:tplc="94EA4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D44EF"/>
    <w:multiLevelType w:val="hybridMultilevel"/>
    <w:tmpl w:val="CD220C50"/>
    <w:lvl w:ilvl="0" w:tplc="C296AE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352478">
    <w:abstractNumId w:val="3"/>
  </w:num>
  <w:num w:numId="2" w16cid:durableId="1709069052">
    <w:abstractNumId w:val="2"/>
  </w:num>
  <w:num w:numId="3" w16cid:durableId="1271736856">
    <w:abstractNumId w:val="4"/>
  </w:num>
  <w:num w:numId="4" w16cid:durableId="155001879">
    <w:abstractNumId w:val="0"/>
  </w:num>
  <w:num w:numId="5" w16cid:durableId="132809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86"/>
    <w:rsid w:val="000B05F1"/>
    <w:rsid w:val="00152F86"/>
    <w:rsid w:val="005762D4"/>
    <w:rsid w:val="005B02B8"/>
    <w:rsid w:val="005E6CC7"/>
    <w:rsid w:val="0083177F"/>
    <w:rsid w:val="00D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7AB8"/>
  <w15:chartTrackingRefBased/>
  <w15:docId w15:val="{5390504F-8D43-4004-83A1-458AC725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2022-08-01T07:08:00Z</dcterms:created>
  <dcterms:modified xsi:type="dcterms:W3CDTF">2022-08-01T07:08:00Z</dcterms:modified>
</cp:coreProperties>
</file>